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985" w:rsidRPr="00AC47AF" w:rsidRDefault="00166985" w:rsidP="00166985">
      <w:pPr>
        <w:ind w:rightChars="100" w:right="320"/>
        <w:rPr>
          <w:sz w:val="28"/>
          <w:szCs w:val="28"/>
        </w:rPr>
      </w:pPr>
      <w:r w:rsidRPr="00AC47AF">
        <w:rPr>
          <w:rFonts w:hint="eastAsia"/>
          <w:sz w:val="28"/>
          <w:szCs w:val="28"/>
        </w:rPr>
        <w:t>附件</w:t>
      </w:r>
      <w:r w:rsidRPr="00AC47AF">
        <w:rPr>
          <w:rFonts w:hint="eastAsia"/>
          <w:sz w:val="28"/>
          <w:szCs w:val="28"/>
        </w:rPr>
        <w:t>2</w:t>
      </w:r>
    </w:p>
    <w:p w:rsidR="00166985" w:rsidRDefault="00166985" w:rsidP="00166985">
      <w:pPr>
        <w:jc w:val="center"/>
        <w:rPr>
          <w:rFonts w:ascii="宋体" w:eastAsia="宋体" w:hAnsi="宋体" w:cs="AdobeHeitiStd-Regular" w:hint="eastAsia"/>
          <w:b/>
          <w:kern w:val="0"/>
          <w:sz w:val="28"/>
          <w:szCs w:val="28"/>
        </w:rPr>
      </w:pPr>
      <w:r w:rsidRPr="00AC47AF">
        <w:rPr>
          <w:rFonts w:ascii="宋体" w:eastAsia="宋体" w:hAnsi="宋体" w:cs="AdobeHeitiStd-Regular" w:hint="eastAsia"/>
          <w:b/>
          <w:kern w:val="0"/>
          <w:sz w:val="28"/>
          <w:szCs w:val="28"/>
        </w:rPr>
        <w:t>着色剂专业委员会</w:t>
      </w:r>
      <w:r w:rsidRPr="00AC47AF">
        <w:rPr>
          <w:rFonts w:ascii="宋体" w:eastAsia="宋体" w:hAnsi="宋体" w:cs="TimesNewRoman"/>
          <w:b/>
          <w:kern w:val="0"/>
          <w:sz w:val="28"/>
          <w:szCs w:val="28"/>
        </w:rPr>
        <w:t>201</w:t>
      </w:r>
      <w:r w:rsidRPr="00AC47AF">
        <w:rPr>
          <w:rFonts w:ascii="宋体" w:eastAsia="宋体" w:hAnsi="宋体" w:cs="TimesNewRoman" w:hint="eastAsia"/>
          <w:b/>
          <w:kern w:val="0"/>
          <w:sz w:val="28"/>
          <w:szCs w:val="28"/>
        </w:rPr>
        <w:t>6</w:t>
      </w:r>
      <w:r w:rsidRPr="00AC47AF">
        <w:rPr>
          <w:rFonts w:ascii="宋体" w:eastAsia="宋体" w:hAnsi="宋体" w:cs="AdobeHeitiStd-Regular" w:hint="eastAsia"/>
          <w:b/>
          <w:kern w:val="0"/>
          <w:sz w:val="28"/>
          <w:szCs w:val="28"/>
        </w:rPr>
        <w:t>年行业年会论文和报告回执</w:t>
      </w:r>
    </w:p>
    <w:p w:rsidR="00166985" w:rsidRPr="00AC47AF" w:rsidRDefault="00166985" w:rsidP="00166985">
      <w:pPr>
        <w:jc w:val="center"/>
        <w:rPr>
          <w:rFonts w:ascii="小标宋"/>
          <w:b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2164"/>
        <w:gridCol w:w="1420"/>
        <w:gridCol w:w="1420"/>
        <w:gridCol w:w="1421"/>
        <w:gridCol w:w="1421"/>
      </w:tblGrid>
      <w:tr w:rsidR="00166985" w:rsidRPr="00AC47AF" w:rsidTr="006E695C">
        <w:trPr>
          <w:trHeight w:val="666"/>
          <w:jc w:val="center"/>
        </w:trPr>
        <w:tc>
          <w:tcPr>
            <w:tcW w:w="9514" w:type="dxa"/>
            <w:gridSpan w:val="6"/>
            <w:vAlign w:val="center"/>
          </w:tcPr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请在右侧选项内打√： 投稿（     </w:t>
            </w:r>
            <w:r>
              <w:rPr>
                <w:rFonts w:ascii="宋体" w:eastAsia="宋体" w:hAnsi="宋体"/>
                <w:sz w:val="24"/>
                <w:szCs w:val="24"/>
              </w:rPr>
              <w:t>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；申请现场报告（     </w:t>
            </w:r>
            <w:r>
              <w:rPr>
                <w:rFonts w:ascii="宋体" w:eastAsia="宋体" w:hAnsi="宋体"/>
                <w:sz w:val="24"/>
                <w:szCs w:val="24"/>
              </w:rPr>
              <w:t>）</w:t>
            </w:r>
          </w:p>
        </w:tc>
      </w:tr>
      <w:tr w:rsidR="00166985" w:rsidRPr="00AC47AF" w:rsidTr="006E695C">
        <w:trPr>
          <w:trHeight w:val="832"/>
          <w:jc w:val="center"/>
        </w:trPr>
        <w:tc>
          <w:tcPr>
            <w:tcW w:w="1668" w:type="dxa"/>
            <w:vAlign w:val="center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>题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 w:rsidRPr="00AC47AF">
              <w:rPr>
                <w:rFonts w:ascii="宋体" w:eastAsia="宋体" w:hAnsi="宋体" w:hint="eastAsia"/>
                <w:sz w:val="24"/>
                <w:szCs w:val="24"/>
              </w:rPr>
              <w:t>目</w:t>
            </w:r>
          </w:p>
        </w:tc>
        <w:tc>
          <w:tcPr>
            <w:tcW w:w="7846" w:type="dxa"/>
            <w:gridSpan w:val="5"/>
          </w:tcPr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66985" w:rsidRPr="00AC47AF" w:rsidTr="006E695C">
        <w:trPr>
          <w:trHeight w:val="3962"/>
          <w:jc w:val="center"/>
        </w:trPr>
        <w:tc>
          <w:tcPr>
            <w:tcW w:w="9514" w:type="dxa"/>
            <w:gridSpan w:val="6"/>
          </w:tcPr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>摘要：</w:t>
            </w: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Default="00166985" w:rsidP="006E695C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>关键词：</w:t>
            </w:r>
          </w:p>
        </w:tc>
      </w:tr>
      <w:tr w:rsidR="00166985" w:rsidRPr="00AC47AF" w:rsidTr="006E695C">
        <w:trPr>
          <w:trHeight w:val="1395"/>
          <w:jc w:val="center"/>
        </w:trPr>
        <w:tc>
          <w:tcPr>
            <w:tcW w:w="1668" w:type="dxa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 xml:space="preserve"> 作者姓名，  职务，职称及简介</w:t>
            </w: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846" w:type="dxa"/>
            <w:gridSpan w:val="5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66985" w:rsidRPr="00AC47AF" w:rsidTr="006E695C">
        <w:trPr>
          <w:trHeight w:val="353"/>
          <w:jc w:val="center"/>
        </w:trPr>
        <w:tc>
          <w:tcPr>
            <w:tcW w:w="1668" w:type="dxa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作者单位</w:t>
            </w: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846" w:type="dxa"/>
            <w:gridSpan w:val="5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66985" w:rsidRPr="00AC47AF" w:rsidTr="006E695C">
        <w:trPr>
          <w:trHeight w:val="336"/>
          <w:jc w:val="center"/>
        </w:trPr>
        <w:tc>
          <w:tcPr>
            <w:tcW w:w="1668" w:type="dxa"/>
          </w:tcPr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lastRenderedPageBreak/>
              <w:t xml:space="preserve">  </w:t>
            </w: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 xml:space="preserve">   电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 w:rsidRPr="00AC47AF">
              <w:rPr>
                <w:rFonts w:ascii="宋体" w:eastAsia="宋体" w:hAnsi="宋体" w:hint="eastAsia"/>
                <w:sz w:val="24"/>
                <w:szCs w:val="24"/>
              </w:rPr>
              <w:t>话</w:t>
            </w: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64" w:type="dxa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20" w:type="dxa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>手机</w:t>
            </w:r>
          </w:p>
        </w:tc>
        <w:tc>
          <w:tcPr>
            <w:tcW w:w="1420" w:type="dxa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21" w:type="dxa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>传真</w:t>
            </w:r>
          </w:p>
        </w:tc>
        <w:tc>
          <w:tcPr>
            <w:tcW w:w="1421" w:type="dxa"/>
          </w:tcPr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66985" w:rsidRPr="00AC47AF" w:rsidTr="006E695C">
        <w:trPr>
          <w:trHeight w:val="353"/>
          <w:jc w:val="center"/>
        </w:trPr>
        <w:tc>
          <w:tcPr>
            <w:tcW w:w="1668" w:type="dxa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>电子邮箱</w:t>
            </w: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004" w:type="dxa"/>
            <w:gridSpan w:val="3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21" w:type="dxa"/>
          </w:tcPr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 xml:space="preserve">   邮编</w:t>
            </w:r>
          </w:p>
        </w:tc>
        <w:tc>
          <w:tcPr>
            <w:tcW w:w="1421" w:type="dxa"/>
          </w:tcPr>
          <w:p w:rsidR="00166985" w:rsidRPr="00AC47AF" w:rsidRDefault="00166985" w:rsidP="006E695C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66985" w:rsidRPr="00AC47AF" w:rsidTr="006E695C">
        <w:trPr>
          <w:trHeight w:val="524"/>
          <w:jc w:val="center"/>
        </w:trPr>
        <w:tc>
          <w:tcPr>
            <w:tcW w:w="1668" w:type="dxa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C47AF">
              <w:rPr>
                <w:rFonts w:ascii="宋体" w:eastAsia="宋体" w:hAnsi="宋体" w:hint="eastAsia"/>
                <w:sz w:val="24"/>
                <w:szCs w:val="24"/>
              </w:rPr>
              <w:t>通讯地址</w:t>
            </w:r>
          </w:p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846" w:type="dxa"/>
            <w:gridSpan w:val="5"/>
          </w:tcPr>
          <w:p w:rsidR="00166985" w:rsidRPr="00AC47AF" w:rsidRDefault="00166985" w:rsidP="006E695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166985" w:rsidRPr="00AC47AF" w:rsidRDefault="00166985" w:rsidP="00166985">
      <w:pPr>
        <w:ind w:firstLineChars="150" w:firstLine="315"/>
        <w:rPr>
          <w:rFonts w:ascii="宋体" w:eastAsia="宋体" w:hAnsi="宋体" w:hint="eastAsia"/>
          <w:sz w:val="21"/>
          <w:szCs w:val="21"/>
        </w:rPr>
      </w:pPr>
      <w:r w:rsidRPr="00AC47AF">
        <w:rPr>
          <w:rFonts w:ascii="宋体" w:eastAsia="宋体" w:hAnsi="宋体" w:hint="eastAsia"/>
          <w:sz w:val="21"/>
          <w:szCs w:val="21"/>
        </w:rPr>
        <w:t>注：请填好此表于9月17日前传真</w:t>
      </w:r>
      <w:proofErr w:type="gramStart"/>
      <w:r w:rsidRPr="00AC47AF">
        <w:rPr>
          <w:rFonts w:ascii="宋体" w:eastAsia="宋体" w:hAnsi="宋体" w:hint="eastAsia"/>
          <w:sz w:val="21"/>
          <w:szCs w:val="21"/>
        </w:rPr>
        <w:t>至协会</w:t>
      </w:r>
      <w:proofErr w:type="gramEnd"/>
      <w:r w:rsidRPr="00AC47AF">
        <w:rPr>
          <w:rFonts w:ascii="宋体" w:eastAsia="宋体" w:hAnsi="宋体" w:hint="eastAsia"/>
          <w:sz w:val="21"/>
          <w:szCs w:val="21"/>
        </w:rPr>
        <w:t>秘书处(传真：010-59071335，59071336)，</w:t>
      </w:r>
      <w:hyperlink r:id="rId4" w:history="1">
        <w:r w:rsidRPr="00AC47AF">
          <w:rPr>
            <w:rStyle w:val="a3"/>
            <w:rFonts w:ascii="宋体" w:eastAsia="宋体" w:hAnsi="宋体" w:hint="eastAsia"/>
            <w:sz w:val="21"/>
            <w:szCs w:val="21"/>
          </w:rPr>
          <w:t>9月30日之前将论文或报告发到cfaa1990@126.com</w:t>
        </w:r>
      </w:hyperlink>
      <w:r w:rsidRPr="00AC47AF">
        <w:rPr>
          <w:rFonts w:ascii="宋体" w:eastAsia="宋体" w:hAnsi="宋体" w:hint="eastAsia"/>
          <w:sz w:val="21"/>
          <w:szCs w:val="21"/>
        </w:rPr>
        <w:t xml:space="preserve">  </w:t>
      </w:r>
    </w:p>
    <w:p w:rsidR="00663D75" w:rsidRPr="00166985" w:rsidRDefault="00663D75"/>
    <w:sectPr w:rsidR="00663D75" w:rsidRPr="00166985">
      <w:headerReference w:type="default" r:id="rId5"/>
      <w:footerReference w:type="even" r:id="rId6"/>
      <w:footerReference w:type="default" r:id="rId7"/>
      <w:pgSz w:w="11906" w:h="16838"/>
      <w:pgMar w:top="1077" w:right="1247" w:bottom="1077" w:left="1361" w:header="851" w:footer="1418" w:gutter="0"/>
      <w:cols w:space="720"/>
      <w:docGrid w:type="lines" w:linePitch="579" w:charSpace="-8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小标宋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AdobeHeitiStd-Regular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8F" w:rsidRDefault="00166985">
    <w:pPr>
      <w:pStyle w:val="a5"/>
      <w:framePr w:h="0" w:wrap="around" w:vAnchor="text" w:hAnchor="margin" w:xAlign="outside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separate"/>
    </w:r>
    <w:r>
      <w:rPr>
        <w:rStyle w:val="a4"/>
      </w:rPr>
      <w:t>7</w:t>
    </w:r>
    <w:r>
      <w:fldChar w:fldCharType="end"/>
    </w:r>
  </w:p>
  <w:p w:rsidR="00544A8F" w:rsidRDefault="00166985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8F" w:rsidRDefault="00166985">
    <w:pPr>
      <w:pStyle w:val="a5"/>
      <w:framePr w:h="0" w:wrap="around" w:vAnchor="text" w:hAnchor="margin" w:xAlign="outside" w:y="1"/>
      <w:ind w:leftChars="100" w:left="320" w:rightChars="100" w:right="320"/>
      <w:rPr>
        <w:rStyle w:val="a4"/>
        <w:rFonts w:ascii="宋体"/>
        <w:b/>
        <w:bCs/>
        <w:sz w:val="28"/>
      </w:rPr>
    </w:pPr>
    <w:r>
      <w:rPr>
        <w:rStyle w:val="a4"/>
        <w:rFonts w:hint="eastAsia"/>
        <w:sz w:val="28"/>
      </w:rPr>
      <w:t>—</w:t>
    </w:r>
    <w:r>
      <w:rPr>
        <w:rStyle w:val="a4"/>
        <w:sz w:val="28"/>
      </w:rPr>
      <w:t xml:space="preserve"> </w:t>
    </w:r>
    <w:r>
      <w:rPr>
        <w:sz w:val="28"/>
      </w:rPr>
      <w:fldChar w:fldCharType="begin"/>
    </w:r>
    <w:r>
      <w:rPr>
        <w:rStyle w:val="a4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a4"/>
        <w:noProof/>
        <w:sz w:val="28"/>
      </w:rPr>
      <w:t>2</w:t>
    </w:r>
    <w:r>
      <w:rPr>
        <w:sz w:val="28"/>
      </w:rPr>
      <w:fldChar w:fldCharType="end"/>
    </w:r>
    <w:r>
      <w:rPr>
        <w:rStyle w:val="a4"/>
        <w:sz w:val="28"/>
      </w:rPr>
      <w:t xml:space="preserve"> </w:t>
    </w:r>
    <w:r>
      <w:rPr>
        <w:rStyle w:val="a4"/>
        <w:rFonts w:hint="eastAsia"/>
        <w:sz w:val="28"/>
      </w:rPr>
      <w:t>—</w:t>
    </w:r>
  </w:p>
  <w:p w:rsidR="00544A8F" w:rsidRDefault="00166985">
    <w:pPr>
      <w:pStyle w:val="a5"/>
      <w:ind w:right="360" w:firstLine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B2" w:rsidRDefault="00166985" w:rsidP="005358B2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66985"/>
    <w:rsid w:val="00166985"/>
    <w:rsid w:val="00663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8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66985"/>
    <w:rPr>
      <w:color w:val="0000FF"/>
      <w:u w:val="single"/>
    </w:rPr>
  </w:style>
  <w:style w:type="character" w:styleId="a4">
    <w:name w:val="page number"/>
    <w:basedOn w:val="a0"/>
    <w:rsid w:val="00166985"/>
  </w:style>
  <w:style w:type="paragraph" w:styleId="a5">
    <w:name w:val="footer"/>
    <w:basedOn w:val="a"/>
    <w:link w:val="Char"/>
    <w:rsid w:val="00166985"/>
    <w:pPr>
      <w:keepLines/>
      <w:tabs>
        <w:tab w:val="center" w:pos="4153"/>
        <w:tab w:val="right" w:pos="8306"/>
      </w:tabs>
      <w:snapToGrid w:val="0"/>
      <w:spacing w:line="0" w:lineRule="atLeast"/>
      <w:jc w:val="left"/>
    </w:pPr>
    <w:rPr>
      <w:rFonts w:eastAsia="小标宋"/>
      <w:sz w:val="18"/>
    </w:rPr>
  </w:style>
  <w:style w:type="character" w:customStyle="1" w:styleId="Char">
    <w:name w:val="页脚 Char"/>
    <w:basedOn w:val="a0"/>
    <w:link w:val="a5"/>
    <w:rsid w:val="00166985"/>
    <w:rPr>
      <w:rFonts w:ascii="Times New Roman" w:eastAsia="小标宋" w:hAnsi="Times New Roman" w:cs="Times New Roman"/>
      <w:sz w:val="18"/>
      <w:szCs w:val="20"/>
    </w:rPr>
  </w:style>
  <w:style w:type="paragraph" w:styleId="a6">
    <w:name w:val="header"/>
    <w:basedOn w:val="a"/>
    <w:link w:val="Char0"/>
    <w:rsid w:val="00166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Char0">
    <w:name w:val="页眉 Char"/>
    <w:basedOn w:val="a0"/>
    <w:link w:val="a6"/>
    <w:rsid w:val="00166985"/>
    <w:rPr>
      <w:rFonts w:ascii="Times New Roman" w:eastAsia="仿宋_GB2312" w:hAnsi="Times New Roman" w:cs="Times New Roman"/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hyperlink" Target="mailto:9&#26376;30&#26085;&#20043;&#21069;&#23558;&#35770;&#25991;&#25110;&#25253;&#21578;&#21457;&#21040;cfaa1990@126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266</Characters>
  <Application>Microsoft Office Word</Application>
  <DocSecurity>0</DocSecurity>
  <Lines>2</Lines>
  <Paragraphs>1</Paragraphs>
  <ScaleCrop>false</ScaleCrop>
  <Company>China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2016-06-16T02:22:00Z</dcterms:created>
  <dcterms:modified xsi:type="dcterms:W3CDTF">2016-06-16T02:22:00Z</dcterms:modified>
</cp:coreProperties>
</file>